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D" w:rsidRDefault="00EA7A5D" w:rsidP="00EA7A5D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доходах, расходах,</w:t>
      </w:r>
    </w:p>
    <w:p w:rsidR="00EA7A5D" w:rsidRDefault="00EA7A5D" w:rsidP="00EA7A5D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</w:t>
      </w:r>
    </w:p>
    <w:p w:rsidR="00EA7A5D" w:rsidRDefault="00DF0328" w:rsidP="00EA7A5D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за период с 1 января 2016г. по 31 декабря 2016</w:t>
      </w:r>
      <w:r w:rsidR="00EA7A5D">
        <w:rPr>
          <w:sz w:val="16"/>
          <w:szCs w:val="16"/>
        </w:rPr>
        <w:t xml:space="preserve"> г.</w:t>
      </w:r>
    </w:p>
    <w:p w:rsidR="00EA7A5D" w:rsidRDefault="00EA7A5D" w:rsidP="00EA7A5D">
      <w:pPr>
        <w:pStyle w:val="ConsPlusNormal"/>
        <w:jc w:val="both"/>
        <w:rPr>
          <w:sz w:val="16"/>
          <w:szCs w:val="16"/>
        </w:rPr>
      </w:pPr>
    </w:p>
    <w:tbl>
      <w:tblPr>
        <w:tblW w:w="14460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441"/>
        <w:gridCol w:w="1132"/>
        <w:gridCol w:w="649"/>
        <w:gridCol w:w="1276"/>
        <w:gridCol w:w="1410"/>
        <w:gridCol w:w="7"/>
        <w:gridCol w:w="771"/>
        <w:gridCol w:w="709"/>
        <w:gridCol w:w="992"/>
        <w:gridCol w:w="851"/>
        <w:gridCol w:w="2268"/>
        <w:gridCol w:w="992"/>
        <w:gridCol w:w="1417"/>
      </w:tblGrid>
      <w:tr w:rsidR="00EA7A5D" w:rsidTr="0082713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7A5D" w:rsidTr="0082713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D" w:rsidRDefault="00EA7A5D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D" w:rsidRDefault="00EA7A5D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D" w:rsidRDefault="00EA7A5D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EA7A5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EA7A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EA7A5D">
            <w:pPr>
              <w:rPr>
                <w:sz w:val="16"/>
                <w:szCs w:val="16"/>
              </w:rPr>
            </w:pPr>
          </w:p>
        </w:tc>
      </w:tr>
      <w:tr w:rsidR="00EA7A5D" w:rsidTr="0082713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D" w:rsidRDefault="00EA7A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Посевцова</w:t>
            </w:r>
            <w:proofErr w:type="spellEnd"/>
            <w:r>
              <w:rPr>
                <w:sz w:val="16"/>
                <w:szCs w:val="16"/>
              </w:rPr>
              <w:t xml:space="preserve"> И.Е.</w:t>
            </w:r>
            <w:r w:rsidR="002717EE">
              <w:rPr>
                <w:sz w:val="16"/>
                <w:szCs w:val="16"/>
              </w:rPr>
              <w:t>*</w:t>
            </w:r>
          </w:p>
          <w:p w:rsidR="002717EE" w:rsidRDefault="002717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бухгалтерского учета – главный бухгалтер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21144,2010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DF032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643 311,32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D" w:rsidRDefault="0082713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4E0B" w:rsidRPr="002717EE" w:rsidRDefault="002717EE">
      <w:pPr>
        <w:rPr>
          <w:sz w:val="20"/>
          <w:szCs w:val="20"/>
        </w:rPr>
      </w:pPr>
      <w:r w:rsidRPr="002717EE">
        <w:rPr>
          <w:sz w:val="20"/>
          <w:szCs w:val="20"/>
        </w:rPr>
        <w:t>*-уточняющая справка предоставлена 02.05.2017</w:t>
      </w:r>
    </w:p>
    <w:sectPr w:rsidR="00A84E0B" w:rsidRPr="002717EE" w:rsidSect="00EA7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A5D"/>
    <w:rsid w:val="00064171"/>
    <w:rsid w:val="002318F7"/>
    <w:rsid w:val="002717EE"/>
    <w:rsid w:val="003A1940"/>
    <w:rsid w:val="00536433"/>
    <w:rsid w:val="006B55B2"/>
    <w:rsid w:val="007236DD"/>
    <w:rsid w:val="00795795"/>
    <w:rsid w:val="007E0334"/>
    <w:rsid w:val="0082713C"/>
    <w:rsid w:val="00875D2D"/>
    <w:rsid w:val="00A93D6C"/>
    <w:rsid w:val="00DF0328"/>
    <w:rsid w:val="00EA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Хохлова</dc:creator>
  <cp:keywords/>
  <dc:description/>
  <cp:lastModifiedBy>Екатерина Хохлова</cp:lastModifiedBy>
  <cp:revision>10</cp:revision>
  <dcterms:created xsi:type="dcterms:W3CDTF">2016-05-11T08:50:00Z</dcterms:created>
  <dcterms:modified xsi:type="dcterms:W3CDTF">2017-05-11T08:09:00Z</dcterms:modified>
</cp:coreProperties>
</file>